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EF" w:rsidRPr="003D388E" w:rsidRDefault="00114FBA" w:rsidP="0011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8E">
        <w:rPr>
          <w:rFonts w:ascii="Times New Roman" w:hAnsi="Times New Roman" w:cs="Times New Roman"/>
          <w:b/>
          <w:sz w:val="28"/>
          <w:szCs w:val="28"/>
        </w:rPr>
        <w:t xml:space="preserve">Konkurs </w:t>
      </w:r>
      <w:r w:rsidR="004E2644">
        <w:rPr>
          <w:rFonts w:ascii="Times New Roman" w:hAnsi="Times New Roman" w:cs="Times New Roman"/>
          <w:b/>
          <w:sz w:val="28"/>
          <w:szCs w:val="28"/>
        </w:rPr>
        <w:t>plastyczny</w:t>
      </w:r>
      <w:r w:rsidR="00842432" w:rsidRPr="003D3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FBA" w:rsidRPr="004E2644" w:rsidRDefault="004E2644" w:rsidP="00B86E65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E264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Bitwa </w:t>
      </w:r>
      <w:r w:rsidR="00293CF3">
        <w:rPr>
          <w:rFonts w:ascii="Times New Roman" w:hAnsi="Times New Roman" w:cs="Times New Roman"/>
          <w:b/>
          <w:i/>
          <w:color w:val="FF0000"/>
          <w:sz w:val="36"/>
          <w:szCs w:val="36"/>
        </w:rPr>
        <w:t>W</w:t>
      </w:r>
      <w:r w:rsidRPr="004E2644">
        <w:rPr>
          <w:rFonts w:ascii="Times New Roman" w:hAnsi="Times New Roman" w:cs="Times New Roman"/>
          <w:b/>
          <w:i/>
          <w:color w:val="FF0000"/>
          <w:sz w:val="36"/>
          <w:szCs w:val="36"/>
        </w:rPr>
        <w:t>arszawska 1920</w:t>
      </w:r>
      <w:r w:rsidR="00EC56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5D77F2" w:rsidRDefault="005D77F2" w:rsidP="00F82EE2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D388E" w:rsidRDefault="005D77F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§1. </w:t>
      </w:r>
    </w:p>
    <w:p w:rsidR="005D77F2" w:rsidRPr="003D388E" w:rsidRDefault="005D77F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41AD1" w:rsidRPr="003D388E" w:rsidRDefault="005D77F2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Organizatorem konkursu </w:t>
      </w:r>
      <w:r w:rsidR="00F118FA" w:rsidRPr="003D388E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3F36C1">
        <w:rPr>
          <w:rFonts w:ascii="Times New Roman" w:hAnsi="Times New Roman" w:cs="Times New Roman"/>
          <w:b/>
          <w:sz w:val="24"/>
          <w:szCs w:val="24"/>
        </w:rPr>
        <w:t>I</w:t>
      </w:r>
      <w:r w:rsidR="00B23EEC">
        <w:rPr>
          <w:rFonts w:ascii="Times New Roman" w:hAnsi="Times New Roman" w:cs="Times New Roman"/>
          <w:b/>
          <w:sz w:val="24"/>
          <w:szCs w:val="24"/>
        </w:rPr>
        <w:t xml:space="preserve">nstytut </w:t>
      </w:r>
      <w:r w:rsidR="003F36C1">
        <w:rPr>
          <w:rFonts w:ascii="Times New Roman" w:hAnsi="Times New Roman" w:cs="Times New Roman"/>
          <w:b/>
          <w:sz w:val="24"/>
          <w:szCs w:val="24"/>
        </w:rPr>
        <w:t>P</w:t>
      </w:r>
      <w:r w:rsidR="00B23EEC">
        <w:rPr>
          <w:rFonts w:ascii="Times New Roman" w:hAnsi="Times New Roman" w:cs="Times New Roman"/>
          <w:b/>
          <w:sz w:val="24"/>
          <w:szCs w:val="24"/>
        </w:rPr>
        <w:t xml:space="preserve">amięci </w:t>
      </w:r>
      <w:r w:rsidR="003F36C1">
        <w:rPr>
          <w:rFonts w:ascii="Times New Roman" w:hAnsi="Times New Roman" w:cs="Times New Roman"/>
          <w:b/>
          <w:sz w:val="24"/>
          <w:szCs w:val="24"/>
        </w:rPr>
        <w:t>N</w:t>
      </w:r>
      <w:r w:rsidR="00B23EEC">
        <w:rPr>
          <w:rFonts w:ascii="Times New Roman" w:hAnsi="Times New Roman" w:cs="Times New Roman"/>
          <w:b/>
          <w:sz w:val="24"/>
          <w:szCs w:val="24"/>
        </w:rPr>
        <w:t>arodowej</w:t>
      </w:r>
      <w:r w:rsidR="003F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88E">
        <w:rPr>
          <w:rFonts w:ascii="Times New Roman" w:hAnsi="Times New Roman" w:cs="Times New Roman"/>
          <w:b/>
          <w:sz w:val="24"/>
          <w:szCs w:val="24"/>
        </w:rPr>
        <w:t>Oddziałowe Biuro Edukacji Narodowej w Warszawie</w:t>
      </w:r>
      <w:r w:rsidR="003F36C1">
        <w:rPr>
          <w:rFonts w:ascii="Times New Roman" w:hAnsi="Times New Roman" w:cs="Times New Roman"/>
          <w:b/>
          <w:sz w:val="24"/>
          <w:szCs w:val="24"/>
        </w:rPr>
        <w:t>.</w:t>
      </w:r>
      <w:r w:rsidR="00B86E65" w:rsidRPr="003D388E">
        <w:rPr>
          <w:rFonts w:ascii="Times New Roman" w:hAnsi="Times New Roman" w:cs="Times New Roman"/>
          <w:sz w:val="24"/>
          <w:szCs w:val="24"/>
        </w:rPr>
        <w:t xml:space="preserve"> Konkurs organizowany jest w ramach ogólnopolsk</w:t>
      </w:r>
      <w:r w:rsidR="004E2644">
        <w:rPr>
          <w:rFonts w:ascii="Times New Roman" w:hAnsi="Times New Roman" w:cs="Times New Roman"/>
          <w:sz w:val="24"/>
          <w:szCs w:val="24"/>
        </w:rPr>
        <w:t>ich obchodów setnej rocznicy wojny polsko - bolszewickiej w 1920 r.</w:t>
      </w:r>
      <w:r w:rsidR="00076A0A" w:rsidRPr="003D388E">
        <w:rPr>
          <w:rFonts w:ascii="Times New Roman" w:hAnsi="Times New Roman" w:cs="Times New Roman"/>
          <w:sz w:val="24"/>
          <w:szCs w:val="24"/>
        </w:rPr>
        <w:t>.</w:t>
      </w:r>
    </w:p>
    <w:p w:rsidR="00076A0A" w:rsidRPr="003D388E" w:rsidRDefault="00076A0A" w:rsidP="003D38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0A" w:rsidRPr="003D388E" w:rsidRDefault="00076A0A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:rsidR="00076A0A" w:rsidRPr="003D388E" w:rsidRDefault="00076A0A" w:rsidP="007D182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Edukacja history</w:t>
      </w:r>
      <w:r w:rsidR="004E2644">
        <w:rPr>
          <w:rFonts w:ascii="Times New Roman" w:hAnsi="Times New Roman" w:cs="Times New Roman"/>
          <w:sz w:val="24"/>
          <w:szCs w:val="24"/>
        </w:rPr>
        <w:t xml:space="preserve">czna na temat </w:t>
      </w:r>
      <w:r w:rsidR="007D1827" w:rsidRPr="007D1827">
        <w:rPr>
          <w:rFonts w:ascii="Times New Roman" w:hAnsi="Times New Roman" w:cs="Times New Roman"/>
          <w:sz w:val="24"/>
          <w:szCs w:val="24"/>
        </w:rPr>
        <w:t>wojny polsko - bolszewickiej w 1920 r</w:t>
      </w:r>
    </w:p>
    <w:p w:rsidR="00C61678" w:rsidRDefault="00076A0A" w:rsidP="00B5211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78">
        <w:rPr>
          <w:rFonts w:ascii="Times New Roman" w:hAnsi="Times New Roman" w:cs="Times New Roman"/>
          <w:sz w:val="24"/>
          <w:szCs w:val="24"/>
        </w:rPr>
        <w:t>Rozwijanie umiejętno</w:t>
      </w:r>
      <w:r w:rsidR="00C61678">
        <w:rPr>
          <w:rFonts w:ascii="Times New Roman" w:hAnsi="Times New Roman" w:cs="Times New Roman"/>
          <w:sz w:val="24"/>
          <w:szCs w:val="24"/>
        </w:rPr>
        <w:t>ści wykorzystania materiału ikonograficznego i tekstów źródłowych dotyczących konkretnego wydarzenia historycznego</w:t>
      </w:r>
    </w:p>
    <w:p w:rsidR="00076A0A" w:rsidRPr="00C61678" w:rsidRDefault="00076A0A" w:rsidP="00B5211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78">
        <w:rPr>
          <w:rFonts w:ascii="Times New Roman" w:hAnsi="Times New Roman" w:cs="Times New Roman"/>
          <w:sz w:val="24"/>
          <w:szCs w:val="24"/>
        </w:rPr>
        <w:t>Upowszechnianie i popularyzacja</w:t>
      </w:r>
      <w:r w:rsidR="00C61678">
        <w:rPr>
          <w:rFonts w:ascii="Times New Roman" w:hAnsi="Times New Roman" w:cs="Times New Roman"/>
          <w:sz w:val="24"/>
          <w:szCs w:val="24"/>
        </w:rPr>
        <w:t xml:space="preserve"> wiedzy historycznej na temat bitwy warszawskiej</w:t>
      </w:r>
    </w:p>
    <w:p w:rsidR="00641AD1" w:rsidRDefault="00076A0A" w:rsidP="003D388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Kształtowanie postaw patriotycznych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p w:rsidR="007D1827" w:rsidRDefault="007D1827" w:rsidP="007D182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27">
        <w:rPr>
          <w:rFonts w:ascii="Times New Roman" w:hAnsi="Times New Roman" w:cs="Times New Roman"/>
          <w:sz w:val="24"/>
          <w:szCs w:val="24"/>
        </w:rPr>
        <w:t>Rozwijanie i kształtowanie wyobraźni plastycznej</w:t>
      </w:r>
    </w:p>
    <w:p w:rsidR="00C61678" w:rsidRDefault="00C61678" w:rsidP="00C616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</w:t>
      </w:r>
      <w:r w:rsidRPr="00C61678">
        <w:rPr>
          <w:rFonts w:ascii="Times New Roman" w:hAnsi="Times New Roman" w:cs="Times New Roman"/>
          <w:sz w:val="24"/>
          <w:szCs w:val="24"/>
        </w:rPr>
        <w:t xml:space="preserve"> wiadomości z zakresu kultury plastycznej, jej narodowego i ogólnoludzkiego dziedzictwa kulturowego</w:t>
      </w:r>
    </w:p>
    <w:p w:rsidR="00C61678" w:rsidRPr="003D388E" w:rsidRDefault="00C61678" w:rsidP="00C6167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349A" w:rsidRDefault="004E2644" w:rsidP="00C61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2644">
        <w:rPr>
          <w:rFonts w:ascii="Times New Roman" w:hAnsi="Times New Roman" w:cs="Times New Roman"/>
          <w:b/>
          <w:sz w:val="24"/>
          <w:szCs w:val="24"/>
        </w:rPr>
        <w:t xml:space="preserve">Konkurs  ma charakter regionalny i obejmuje szkoły oraz placówki (domy kultury, biblioteki, ośrodki opiekuńczo-wychowawcze) w </w:t>
      </w:r>
      <w:r w:rsidR="0045349A">
        <w:rPr>
          <w:rFonts w:ascii="Times New Roman" w:hAnsi="Times New Roman" w:cs="Times New Roman"/>
          <w:b/>
          <w:sz w:val="24"/>
          <w:szCs w:val="24"/>
        </w:rPr>
        <w:t>Warszawie</w:t>
      </w:r>
    </w:p>
    <w:p w:rsidR="004E2644" w:rsidRDefault="0045349A" w:rsidP="004534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E2644" w:rsidRPr="004E2644">
        <w:rPr>
          <w:rFonts w:ascii="Times New Roman" w:hAnsi="Times New Roman" w:cs="Times New Roman"/>
          <w:b/>
          <w:sz w:val="24"/>
          <w:szCs w:val="24"/>
        </w:rPr>
        <w:t xml:space="preserve">województwie mazowieckim. </w:t>
      </w:r>
    </w:p>
    <w:p w:rsidR="00C61678" w:rsidRPr="00C61678" w:rsidRDefault="00C61678" w:rsidP="00C6167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6E65" w:rsidRPr="00C61678" w:rsidRDefault="00B86E65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78">
        <w:rPr>
          <w:rFonts w:ascii="Times New Roman" w:hAnsi="Times New Roman" w:cs="Times New Roman"/>
          <w:b/>
          <w:sz w:val="24"/>
          <w:szCs w:val="24"/>
        </w:rPr>
        <w:t>W konkursie ustala się dwie kategorie wiekowe</w:t>
      </w:r>
      <w:r w:rsidR="00A544FF">
        <w:rPr>
          <w:rFonts w:ascii="Times New Roman" w:hAnsi="Times New Roman" w:cs="Times New Roman"/>
          <w:b/>
          <w:sz w:val="24"/>
          <w:szCs w:val="24"/>
        </w:rPr>
        <w:t>:</w:t>
      </w:r>
      <w:r w:rsidRPr="00C61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E65" w:rsidRPr="003D388E" w:rsidRDefault="004E2644" w:rsidP="003D388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pierwsza kategoria: </w:t>
      </w:r>
      <w:r w:rsidR="00C61678">
        <w:rPr>
          <w:rFonts w:ascii="Times New Roman" w:hAnsi="Times New Roman" w:cs="Times New Roman"/>
          <w:sz w:val="24"/>
          <w:szCs w:val="24"/>
        </w:rPr>
        <w:t>uczniowie klas IV- VI</w:t>
      </w:r>
    </w:p>
    <w:p w:rsidR="004E2644" w:rsidRPr="004E2644" w:rsidRDefault="00B86E65" w:rsidP="004E264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- dr</w:t>
      </w:r>
      <w:r w:rsidR="004E2644">
        <w:rPr>
          <w:rFonts w:ascii="Times New Roman" w:hAnsi="Times New Roman" w:cs="Times New Roman"/>
          <w:sz w:val="24"/>
          <w:szCs w:val="24"/>
        </w:rPr>
        <w:t xml:space="preserve">uga kategoria: </w:t>
      </w:r>
      <w:r w:rsidR="00C61678">
        <w:rPr>
          <w:rFonts w:ascii="Times New Roman" w:hAnsi="Times New Roman" w:cs="Times New Roman"/>
          <w:sz w:val="24"/>
          <w:szCs w:val="24"/>
        </w:rPr>
        <w:t>uczniowie klas VII - VIII</w:t>
      </w:r>
    </w:p>
    <w:p w:rsidR="00C61678" w:rsidRDefault="00C61678" w:rsidP="00D935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9B5" w:rsidRDefault="004E2644" w:rsidP="004E2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</w:t>
      </w:r>
      <w:r w:rsidRPr="004E2644">
        <w:rPr>
          <w:rFonts w:ascii="Times New Roman" w:hAnsi="Times New Roman" w:cs="Times New Roman"/>
          <w:sz w:val="24"/>
          <w:szCs w:val="24"/>
        </w:rPr>
        <w:t xml:space="preserve"> osoby indywidualne</w:t>
      </w:r>
      <w:r>
        <w:rPr>
          <w:rFonts w:ascii="Times New Roman" w:hAnsi="Times New Roman" w:cs="Times New Roman"/>
          <w:sz w:val="24"/>
          <w:szCs w:val="24"/>
        </w:rPr>
        <w:t xml:space="preserve"> lub zespoły 2-3 osobowe</w:t>
      </w:r>
      <w:r w:rsidR="00D93576">
        <w:rPr>
          <w:rFonts w:ascii="Times New Roman" w:hAnsi="Times New Roman" w:cs="Times New Roman"/>
          <w:sz w:val="24"/>
          <w:szCs w:val="24"/>
        </w:rPr>
        <w:t>.</w:t>
      </w:r>
    </w:p>
    <w:p w:rsidR="00C61678" w:rsidRDefault="00C61678" w:rsidP="00C616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1678" w:rsidRPr="00C61678" w:rsidRDefault="00C61678" w:rsidP="00C61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678">
        <w:rPr>
          <w:rFonts w:ascii="Times New Roman" w:hAnsi="Times New Roman" w:cs="Times New Roman"/>
          <w:sz w:val="24"/>
          <w:szCs w:val="24"/>
        </w:rPr>
        <w:t>Każda placówka może przysłać dowolną liczbę prac.</w:t>
      </w:r>
    </w:p>
    <w:p w:rsidR="00D93576" w:rsidRPr="004E2644" w:rsidRDefault="00D93576" w:rsidP="00D935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0DC7" w:rsidRPr="003D388E" w:rsidRDefault="00117448" w:rsidP="003D38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Nad przebiegiem konkursu, oceną prac oraz wytypowaniem zwyc</w:t>
      </w:r>
      <w:r w:rsidR="00BF206D" w:rsidRPr="003D388E">
        <w:rPr>
          <w:rFonts w:ascii="Times New Roman" w:hAnsi="Times New Roman" w:cs="Times New Roman"/>
          <w:sz w:val="24"/>
          <w:szCs w:val="24"/>
        </w:rPr>
        <w:t>ięzców czuwa Komisja Konkursowa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p w:rsidR="003D388E" w:rsidRDefault="00B4192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2. </w:t>
      </w:r>
    </w:p>
    <w:p w:rsidR="00117448" w:rsidRPr="003D388E" w:rsidRDefault="00B4192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D62A04" w:rsidRDefault="00B4192C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4A7B26" w:rsidRPr="003D388E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A04" w:rsidRDefault="00540049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FF">
        <w:rPr>
          <w:rFonts w:ascii="Times New Roman" w:hAnsi="Times New Roman" w:cs="Times New Roman"/>
          <w:b/>
          <w:sz w:val="24"/>
          <w:szCs w:val="24"/>
        </w:rPr>
        <w:t xml:space="preserve">Każdy uczestnik </w:t>
      </w:r>
      <w:r w:rsidR="00D93576" w:rsidRPr="00A544FF">
        <w:rPr>
          <w:rFonts w:ascii="Times New Roman" w:hAnsi="Times New Roman" w:cs="Times New Roman"/>
          <w:b/>
          <w:sz w:val="24"/>
          <w:szCs w:val="24"/>
        </w:rPr>
        <w:t xml:space="preserve">lub zespół </w:t>
      </w:r>
      <w:r w:rsidRPr="00A544FF">
        <w:rPr>
          <w:rFonts w:ascii="Times New Roman" w:hAnsi="Times New Roman" w:cs="Times New Roman"/>
          <w:b/>
          <w:sz w:val="24"/>
          <w:szCs w:val="24"/>
        </w:rPr>
        <w:t>przesyła</w:t>
      </w:r>
      <w:r w:rsidR="00E85CDE" w:rsidRPr="00A544FF">
        <w:rPr>
          <w:rFonts w:ascii="Times New Roman" w:hAnsi="Times New Roman" w:cs="Times New Roman"/>
          <w:b/>
          <w:sz w:val="24"/>
          <w:szCs w:val="24"/>
        </w:rPr>
        <w:t xml:space="preserve"> jedną </w:t>
      </w:r>
      <w:r w:rsidRPr="00A544FF">
        <w:rPr>
          <w:rFonts w:ascii="Times New Roman" w:hAnsi="Times New Roman" w:cs="Times New Roman"/>
          <w:b/>
          <w:sz w:val="24"/>
          <w:szCs w:val="24"/>
        </w:rPr>
        <w:t xml:space="preserve">niepublikowaną nigdzie wcześniej fotografię </w:t>
      </w:r>
      <w:r w:rsidR="00D93576" w:rsidRPr="00A544FF">
        <w:rPr>
          <w:rFonts w:ascii="Times New Roman" w:hAnsi="Times New Roman" w:cs="Times New Roman"/>
          <w:b/>
          <w:sz w:val="24"/>
          <w:szCs w:val="24"/>
        </w:rPr>
        <w:t>pracy konkursowej</w:t>
      </w:r>
      <w:r w:rsidR="00D93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B26" w:rsidRPr="003D388E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FA" w:rsidRPr="004A7B26" w:rsidRDefault="00D93576" w:rsidP="003C45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FF">
        <w:rPr>
          <w:rFonts w:ascii="Times New Roman" w:hAnsi="Times New Roman" w:cs="Times New Roman"/>
          <w:b/>
          <w:sz w:val="24"/>
          <w:szCs w:val="24"/>
        </w:rPr>
        <w:t>Praca konkursowa powinna być wykonana techniką kolażu</w:t>
      </w:r>
      <w:r w:rsidR="006C1AC4">
        <w:rPr>
          <w:rFonts w:ascii="Times New Roman" w:hAnsi="Times New Roman" w:cs="Times New Roman"/>
          <w:sz w:val="24"/>
          <w:szCs w:val="24"/>
        </w:rPr>
        <w:t>.</w:t>
      </w:r>
      <w:r w:rsidR="007230FA" w:rsidRPr="003C4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B26" w:rsidRPr="003C45C1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1" w:rsidRDefault="00360A2E" w:rsidP="00A544F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4FF">
        <w:rPr>
          <w:rFonts w:ascii="Times New Roman" w:hAnsi="Times New Roman" w:cs="Times New Roman"/>
          <w:sz w:val="24"/>
          <w:szCs w:val="24"/>
        </w:rPr>
        <w:t>Uczestnicy konkursu mają</w:t>
      </w:r>
      <w:r w:rsidR="00A544FF" w:rsidRPr="00A544FF">
        <w:rPr>
          <w:rFonts w:ascii="Times New Roman" w:hAnsi="Times New Roman" w:cs="Times New Roman"/>
          <w:sz w:val="24"/>
          <w:szCs w:val="24"/>
        </w:rPr>
        <w:t xml:space="preserve"> za zadanie wykonanie pracy</w:t>
      </w:r>
      <w:r w:rsidR="00A544FF">
        <w:rPr>
          <w:rFonts w:ascii="Times New Roman" w:hAnsi="Times New Roman" w:cs="Times New Roman"/>
          <w:sz w:val="24"/>
          <w:szCs w:val="24"/>
        </w:rPr>
        <w:t xml:space="preserve"> plastycznej</w:t>
      </w:r>
      <w:r w:rsidR="00A544FF" w:rsidRPr="00A544FF">
        <w:rPr>
          <w:rFonts w:ascii="Times New Roman" w:hAnsi="Times New Roman" w:cs="Times New Roman"/>
          <w:sz w:val="24"/>
          <w:szCs w:val="24"/>
        </w:rPr>
        <w:t xml:space="preserve"> związanej z tematyką konkursu: </w:t>
      </w:r>
      <w:r w:rsidR="00A125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Bitwa </w:t>
      </w:r>
      <w:r w:rsidR="00293CF3">
        <w:rPr>
          <w:rFonts w:ascii="Times New Roman" w:hAnsi="Times New Roman" w:cs="Times New Roman"/>
          <w:i/>
          <w:color w:val="FF0000"/>
          <w:sz w:val="24"/>
          <w:szCs w:val="24"/>
        </w:rPr>
        <w:t>W</w:t>
      </w:r>
      <w:bookmarkStart w:id="0" w:name="_GoBack"/>
      <w:bookmarkEnd w:id="0"/>
      <w:r w:rsidR="00A125F9">
        <w:rPr>
          <w:rFonts w:ascii="Times New Roman" w:hAnsi="Times New Roman" w:cs="Times New Roman"/>
          <w:i/>
          <w:color w:val="FF0000"/>
          <w:sz w:val="24"/>
          <w:szCs w:val="24"/>
        </w:rPr>
        <w:t>arszawska 1920</w:t>
      </w:r>
      <w:r w:rsidR="00A544FF" w:rsidRPr="00A544FF">
        <w:rPr>
          <w:rFonts w:ascii="Times New Roman" w:hAnsi="Times New Roman" w:cs="Times New Roman"/>
          <w:sz w:val="24"/>
          <w:szCs w:val="24"/>
        </w:rPr>
        <w:t xml:space="preserve"> </w:t>
      </w:r>
      <w:r w:rsidR="00A125F9">
        <w:rPr>
          <w:rFonts w:ascii="Times New Roman" w:hAnsi="Times New Roman" w:cs="Times New Roman"/>
          <w:sz w:val="24"/>
          <w:szCs w:val="24"/>
        </w:rPr>
        <w:t xml:space="preserve">. </w:t>
      </w:r>
      <w:r w:rsidR="003C45C1" w:rsidRPr="00A544FF">
        <w:rPr>
          <w:rFonts w:ascii="Times New Roman" w:hAnsi="Times New Roman" w:cs="Times New Roman"/>
          <w:sz w:val="24"/>
          <w:szCs w:val="24"/>
        </w:rPr>
        <w:t>Technika kolażu zezwala na formowanie kompozycji z różnych materiałów i tworzyw (gazet, tkanin, fotografii, plakatów,</w:t>
      </w:r>
      <w:r w:rsidR="004A7B26">
        <w:rPr>
          <w:rFonts w:ascii="Times New Roman" w:hAnsi="Times New Roman" w:cs="Times New Roman"/>
          <w:sz w:val="24"/>
          <w:szCs w:val="24"/>
        </w:rPr>
        <w:t xml:space="preserve"> tekstów źródłowych,</w:t>
      </w:r>
      <w:r w:rsidR="003C45C1" w:rsidRPr="00A544FF">
        <w:rPr>
          <w:rFonts w:ascii="Times New Roman" w:hAnsi="Times New Roman" w:cs="Times New Roman"/>
          <w:sz w:val="24"/>
          <w:szCs w:val="24"/>
        </w:rPr>
        <w:t xml:space="preserve"> </w:t>
      </w:r>
      <w:r w:rsidR="007D1827" w:rsidRPr="00A544FF">
        <w:rPr>
          <w:rFonts w:ascii="Times New Roman" w:hAnsi="Times New Roman" w:cs="Times New Roman"/>
          <w:sz w:val="24"/>
          <w:szCs w:val="24"/>
        </w:rPr>
        <w:t xml:space="preserve">własnych tekstów, </w:t>
      </w:r>
      <w:r w:rsidR="003C45C1" w:rsidRPr="00A544FF">
        <w:rPr>
          <w:rFonts w:ascii="Times New Roman" w:hAnsi="Times New Roman" w:cs="Times New Roman"/>
          <w:sz w:val="24"/>
          <w:szCs w:val="24"/>
        </w:rPr>
        <w:t>przedmiotów</w:t>
      </w:r>
      <w:r w:rsidR="00A544FF" w:rsidRPr="00A544FF">
        <w:rPr>
          <w:rFonts w:ascii="Times New Roman" w:hAnsi="Times New Roman" w:cs="Times New Roman"/>
          <w:sz w:val="24"/>
          <w:szCs w:val="24"/>
        </w:rPr>
        <w:t xml:space="preserve"> itp.</w:t>
      </w:r>
      <w:r w:rsidR="00A544FF">
        <w:rPr>
          <w:rFonts w:ascii="Times New Roman" w:hAnsi="Times New Roman" w:cs="Times New Roman"/>
          <w:sz w:val="24"/>
          <w:szCs w:val="24"/>
        </w:rPr>
        <w:t>)</w:t>
      </w:r>
      <w:r w:rsidR="00A544FF" w:rsidRPr="00A544FF">
        <w:rPr>
          <w:rFonts w:ascii="Times New Roman" w:hAnsi="Times New Roman" w:cs="Times New Roman"/>
          <w:sz w:val="24"/>
          <w:szCs w:val="24"/>
        </w:rPr>
        <w:t xml:space="preserve">. </w:t>
      </w:r>
      <w:r w:rsidR="003C45C1" w:rsidRPr="00A544FF">
        <w:rPr>
          <w:rFonts w:ascii="Times New Roman" w:hAnsi="Times New Roman" w:cs="Times New Roman"/>
          <w:sz w:val="24"/>
          <w:szCs w:val="24"/>
        </w:rPr>
        <w:t>Mogą one być naklejane na płótno lub papier i łączone z tradycyjnymi technikami plastycznymi (np. farbą o</w:t>
      </w:r>
      <w:r w:rsidR="00A544FF" w:rsidRPr="00A544FF">
        <w:rPr>
          <w:rFonts w:ascii="Times New Roman" w:hAnsi="Times New Roman" w:cs="Times New Roman"/>
          <w:sz w:val="24"/>
          <w:szCs w:val="24"/>
        </w:rPr>
        <w:t>lejną, farbą akrylową, gwaszem</w:t>
      </w:r>
      <w:r w:rsidR="00A544FF">
        <w:rPr>
          <w:rFonts w:ascii="Times New Roman" w:hAnsi="Times New Roman" w:cs="Times New Roman"/>
          <w:sz w:val="24"/>
          <w:szCs w:val="24"/>
        </w:rPr>
        <w:t>, kredkami, ołówkiem, itp.</w:t>
      </w:r>
      <w:r w:rsidR="00A544FF" w:rsidRPr="00A544FF">
        <w:rPr>
          <w:rFonts w:ascii="Times New Roman" w:hAnsi="Times New Roman" w:cs="Times New Roman"/>
          <w:sz w:val="24"/>
          <w:szCs w:val="24"/>
        </w:rPr>
        <w:t xml:space="preserve">). Elementy składające się na kolaż mogą być materiałami historycznymi i współczesnymi – decydującym kryterium powinna być tematyka pracy i spójny przekaz dotyczący prezentowanego wydarzenia historycznego. </w:t>
      </w:r>
      <w:r w:rsidR="003C45C1" w:rsidRPr="00A544FF">
        <w:rPr>
          <w:rFonts w:ascii="Times New Roman" w:hAnsi="Times New Roman" w:cs="Times New Roman"/>
          <w:sz w:val="24"/>
          <w:szCs w:val="24"/>
        </w:rPr>
        <w:t xml:space="preserve">Dopuszczalne jest stworzenie </w:t>
      </w:r>
      <w:proofErr w:type="spellStart"/>
      <w:r w:rsidR="003C45C1" w:rsidRPr="00A544FF">
        <w:rPr>
          <w:rFonts w:ascii="Times New Roman" w:hAnsi="Times New Roman" w:cs="Times New Roman"/>
          <w:sz w:val="24"/>
          <w:szCs w:val="24"/>
        </w:rPr>
        <w:t>fotokolażu</w:t>
      </w:r>
      <w:proofErr w:type="spellEnd"/>
      <w:r w:rsidR="003C45C1" w:rsidRPr="00A544FF">
        <w:rPr>
          <w:rFonts w:ascii="Times New Roman" w:hAnsi="Times New Roman" w:cs="Times New Roman"/>
          <w:sz w:val="24"/>
          <w:szCs w:val="24"/>
        </w:rPr>
        <w:t>, czyli układu elementów, w którym przeważają fotografie.</w:t>
      </w:r>
    </w:p>
    <w:p w:rsidR="004A7B26" w:rsidRPr="00A544FF" w:rsidRDefault="004A7B26" w:rsidP="004A7B2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3EEC" w:rsidRPr="00B23EEC" w:rsidRDefault="00662567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Fotografie </w:t>
      </w:r>
      <w:r w:rsidR="007D1827">
        <w:rPr>
          <w:rFonts w:ascii="Times New Roman" w:hAnsi="Times New Roman" w:cs="Times New Roman"/>
          <w:sz w:val="24"/>
          <w:szCs w:val="24"/>
        </w:rPr>
        <w:t xml:space="preserve">wykonanych prac </w:t>
      </w:r>
      <w:r w:rsidRPr="003D388E">
        <w:rPr>
          <w:rFonts w:ascii="Times New Roman" w:hAnsi="Times New Roman" w:cs="Times New Roman"/>
          <w:b/>
          <w:sz w:val="24"/>
          <w:szCs w:val="24"/>
        </w:rPr>
        <w:t>w formacie JPG ora</w:t>
      </w:r>
      <w:r w:rsidR="007D1827">
        <w:rPr>
          <w:rFonts w:ascii="Times New Roman" w:hAnsi="Times New Roman" w:cs="Times New Roman"/>
          <w:b/>
          <w:sz w:val="24"/>
          <w:szCs w:val="24"/>
        </w:rPr>
        <w:t xml:space="preserve">z plikach nie przekraczających </w:t>
      </w:r>
    </w:p>
    <w:p w:rsidR="003E28D6" w:rsidRDefault="007D1827" w:rsidP="00B23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2567" w:rsidRPr="003D388E">
        <w:rPr>
          <w:rFonts w:ascii="Times New Roman" w:hAnsi="Times New Roman" w:cs="Times New Roman"/>
          <w:b/>
          <w:sz w:val="24"/>
          <w:szCs w:val="24"/>
        </w:rPr>
        <w:t xml:space="preserve"> MB</w:t>
      </w:r>
      <w:r w:rsidR="00662567" w:rsidRPr="003D388E">
        <w:rPr>
          <w:rFonts w:ascii="Times New Roman" w:hAnsi="Times New Roman" w:cs="Times New Roman"/>
          <w:sz w:val="24"/>
          <w:szCs w:val="24"/>
        </w:rPr>
        <w:t xml:space="preserve"> należy nadsyłać w formacie załą</w:t>
      </w:r>
      <w:r>
        <w:rPr>
          <w:rFonts w:ascii="Times New Roman" w:hAnsi="Times New Roman" w:cs="Times New Roman"/>
          <w:sz w:val="24"/>
          <w:szCs w:val="24"/>
        </w:rPr>
        <w:t>czników do e-maila. Opis pracy</w:t>
      </w:r>
      <w:r w:rsidR="00662567" w:rsidRPr="003D388E">
        <w:rPr>
          <w:rFonts w:ascii="Times New Roman" w:hAnsi="Times New Roman" w:cs="Times New Roman"/>
          <w:sz w:val="24"/>
          <w:szCs w:val="24"/>
        </w:rPr>
        <w:t xml:space="preserve"> należy umieścić w </w:t>
      </w:r>
      <w:r w:rsidR="0066781C" w:rsidRPr="003D388E">
        <w:rPr>
          <w:rFonts w:ascii="Times New Roman" w:hAnsi="Times New Roman" w:cs="Times New Roman"/>
          <w:sz w:val="24"/>
          <w:szCs w:val="24"/>
        </w:rPr>
        <w:t xml:space="preserve">metryczce pracy i </w:t>
      </w:r>
      <w:r w:rsidR="00662567" w:rsidRPr="003D388E">
        <w:rPr>
          <w:rFonts w:ascii="Times New Roman" w:hAnsi="Times New Roman" w:cs="Times New Roman"/>
          <w:sz w:val="24"/>
          <w:szCs w:val="24"/>
        </w:rPr>
        <w:t>treści e-maila.</w:t>
      </w:r>
    </w:p>
    <w:p w:rsidR="004A7B26" w:rsidRPr="003D388E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0A" w:rsidRPr="003D388E" w:rsidRDefault="00275B65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Wymagane</w:t>
      </w:r>
      <w:r w:rsidR="003E28D6" w:rsidRPr="003D388E">
        <w:rPr>
          <w:rFonts w:ascii="Times New Roman" w:hAnsi="Times New Roman" w:cs="Times New Roman"/>
          <w:b/>
          <w:sz w:val="24"/>
          <w:szCs w:val="24"/>
        </w:rPr>
        <w:t xml:space="preserve"> jest przesłanie – wraz z pracą:</w:t>
      </w:r>
    </w:p>
    <w:p w:rsidR="004A7B26" w:rsidRPr="004A7B26" w:rsidRDefault="003E28D6" w:rsidP="00E146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C45AED" w:rsidRPr="004A7B26">
        <w:rPr>
          <w:rFonts w:ascii="Times New Roman" w:hAnsi="Times New Roman" w:cs="Times New Roman"/>
          <w:sz w:val="24"/>
          <w:szCs w:val="24"/>
        </w:rPr>
        <w:t>Wypełnionej Metryczki P</w:t>
      </w:r>
      <w:r w:rsidR="0045480A" w:rsidRPr="004A7B26">
        <w:rPr>
          <w:rFonts w:ascii="Times New Roman" w:hAnsi="Times New Roman" w:cs="Times New Roman"/>
          <w:sz w:val="24"/>
          <w:szCs w:val="24"/>
        </w:rPr>
        <w:t>racy</w:t>
      </w:r>
      <w:r w:rsidR="004A7B26" w:rsidRPr="004A7B26">
        <w:rPr>
          <w:rFonts w:ascii="Times New Roman" w:hAnsi="Times New Roman" w:cs="Times New Roman"/>
          <w:sz w:val="24"/>
          <w:szCs w:val="24"/>
        </w:rPr>
        <w:t xml:space="preserve"> - </w:t>
      </w:r>
      <w:r w:rsidR="00C45AED" w:rsidRPr="004A7B26">
        <w:rPr>
          <w:rFonts w:ascii="Times New Roman" w:hAnsi="Times New Roman" w:cs="Times New Roman"/>
          <w:b/>
          <w:sz w:val="24"/>
          <w:szCs w:val="24"/>
        </w:rPr>
        <w:t>(Załącznik nr 1</w:t>
      </w:r>
      <w:r w:rsidR="004A7B26">
        <w:rPr>
          <w:rFonts w:ascii="Times New Roman" w:hAnsi="Times New Roman" w:cs="Times New Roman"/>
          <w:b/>
          <w:sz w:val="24"/>
          <w:szCs w:val="24"/>
        </w:rPr>
        <w:t>)</w:t>
      </w:r>
    </w:p>
    <w:p w:rsidR="00CA6810" w:rsidRPr="004A7B26" w:rsidRDefault="0045480A" w:rsidP="003D388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Wypełnionego Formularza Zgłoszenia/Oświadczenia</w:t>
      </w:r>
      <w:r w:rsidR="00841FE4" w:rsidRPr="003D388E">
        <w:rPr>
          <w:rFonts w:ascii="Times New Roman" w:hAnsi="Times New Roman" w:cs="Times New Roman"/>
          <w:sz w:val="24"/>
          <w:szCs w:val="24"/>
        </w:rPr>
        <w:t xml:space="preserve"> dla </w:t>
      </w:r>
      <w:r w:rsidR="00503D54" w:rsidRPr="003D388E">
        <w:rPr>
          <w:rFonts w:ascii="Times New Roman" w:hAnsi="Times New Roman" w:cs="Times New Roman"/>
          <w:sz w:val="24"/>
          <w:szCs w:val="24"/>
        </w:rPr>
        <w:t>osób n</w:t>
      </w:r>
      <w:r w:rsidR="00841FE4" w:rsidRPr="003D388E">
        <w:rPr>
          <w:rFonts w:ascii="Times New Roman" w:hAnsi="Times New Roman" w:cs="Times New Roman"/>
          <w:sz w:val="24"/>
          <w:szCs w:val="24"/>
        </w:rPr>
        <w:t>ie</w:t>
      </w:r>
      <w:r w:rsidRPr="003D388E">
        <w:rPr>
          <w:rFonts w:ascii="Times New Roman" w:hAnsi="Times New Roman" w:cs="Times New Roman"/>
          <w:sz w:val="24"/>
          <w:szCs w:val="24"/>
        </w:rPr>
        <w:t xml:space="preserve">pełnoletnich </w:t>
      </w:r>
      <w:r w:rsidR="006F19B5" w:rsidRPr="003D388E">
        <w:rPr>
          <w:rFonts w:ascii="Times New Roman" w:hAnsi="Times New Roman" w:cs="Times New Roman"/>
          <w:sz w:val="24"/>
          <w:szCs w:val="24"/>
        </w:rPr>
        <w:t>(</w:t>
      </w:r>
      <w:r w:rsidRPr="003D388E">
        <w:rPr>
          <w:rFonts w:ascii="Times New Roman" w:hAnsi="Times New Roman" w:cs="Times New Roman"/>
          <w:sz w:val="24"/>
          <w:szCs w:val="24"/>
        </w:rPr>
        <w:t>wymagana jest zgoda rodzica/opiekuna</w:t>
      </w:r>
      <w:r w:rsidR="006F19B5" w:rsidRPr="003D388E">
        <w:rPr>
          <w:rFonts w:ascii="Times New Roman" w:hAnsi="Times New Roman" w:cs="Times New Roman"/>
          <w:sz w:val="24"/>
          <w:szCs w:val="24"/>
        </w:rPr>
        <w:t>)</w:t>
      </w:r>
      <w:r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503D54" w:rsidRPr="003D388E">
        <w:rPr>
          <w:rFonts w:ascii="Times New Roman" w:hAnsi="Times New Roman" w:cs="Times New Roman"/>
          <w:sz w:val="24"/>
          <w:szCs w:val="24"/>
        </w:rPr>
        <w:t xml:space="preserve">- </w:t>
      </w:r>
      <w:r w:rsidR="004A7B26">
        <w:rPr>
          <w:rFonts w:ascii="Times New Roman" w:hAnsi="Times New Roman" w:cs="Times New Roman"/>
          <w:b/>
          <w:sz w:val="24"/>
          <w:szCs w:val="24"/>
        </w:rPr>
        <w:t>(Załącznik nr 2</w:t>
      </w:r>
      <w:r w:rsidRPr="003D388E">
        <w:rPr>
          <w:rFonts w:ascii="Times New Roman" w:hAnsi="Times New Roman" w:cs="Times New Roman"/>
          <w:b/>
          <w:sz w:val="24"/>
          <w:szCs w:val="24"/>
        </w:rPr>
        <w:t>)</w:t>
      </w:r>
      <w:r w:rsidR="00BE6488" w:rsidRPr="003D388E" w:rsidDel="00BE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26" w:rsidRDefault="00B23EEC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bez w/w Załączników nie zostaną zakwalifikowane do udziału w konkursie.</w:t>
      </w:r>
    </w:p>
    <w:p w:rsidR="00B23EEC" w:rsidRPr="003D388E" w:rsidRDefault="00B23EEC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5B" w:rsidRPr="004A7B26" w:rsidRDefault="00CA6810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360A2E">
        <w:rPr>
          <w:rFonts w:ascii="Times New Roman" w:hAnsi="Times New Roman" w:cs="Times New Roman"/>
          <w:b/>
          <w:sz w:val="24"/>
          <w:szCs w:val="24"/>
        </w:rPr>
        <w:t>Czas trwania konkursu od 1</w:t>
      </w:r>
      <w:r w:rsidR="00B23EEC">
        <w:rPr>
          <w:rFonts w:ascii="Times New Roman" w:hAnsi="Times New Roman" w:cs="Times New Roman"/>
          <w:b/>
          <w:sz w:val="24"/>
          <w:szCs w:val="24"/>
        </w:rPr>
        <w:t>0</w:t>
      </w:r>
      <w:r w:rsidR="00360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26">
        <w:rPr>
          <w:rFonts w:ascii="Times New Roman" w:hAnsi="Times New Roman" w:cs="Times New Roman"/>
          <w:b/>
          <w:sz w:val="24"/>
          <w:szCs w:val="24"/>
        </w:rPr>
        <w:t>września do 31 października 2020</w:t>
      </w:r>
      <w:r w:rsidR="00360A2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A7B26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B26" w:rsidRPr="00B23EEC" w:rsidRDefault="00360A2E" w:rsidP="00B23E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2E">
        <w:rPr>
          <w:rFonts w:ascii="Times New Roman" w:hAnsi="Times New Roman" w:cs="Times New Roman"/>
          <w:b/>
          <w:sz w:val="24"/>
          <w:szCs w:val="24"/>
        </w:rPr>
        <w:t>Termin nadsy</w:t>
      </w:r>
      <w:r w:rsidR="004A7B26">
        <w:rPr>
          <w:rFonts w:ascii="Times New Roman" w:hAnsi="Times New Roman" w:cs="Times New Roman"/>
          <w:b/>
          <w:sz w:val="24"/>
          <w:szCs w:val="24"/>
        </w:rPr>
        <w:t>łania prac: 31 października 2020</w:t>
      </w:r>
      <w:r w:rsidRPr="00360A2E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4C5B" w:rsidRDefault="00360A2E" w:rsidP="00360A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64C5B" w:rsidRPr="003D388E">
        <w:rPr>
          <w:rFonts w:ascii="Times New Roman" w:hAnsi="Times New Roman" w:cs="Times New Roman"/>
          <w:sz w:val="24"/>
          <w:szCs w:val="24"/>
        </w:rPr>
        <w:t>Roz</w:t>
      </w:r>
      <w:r w:rsidR="00687391" w:rsidRPr="003D388E">
        <w:rPr>
          <w:rFonts w:ascii="Times New Roman" w:hAnsi="Times New Roman" w:cs="Times New Roman"/>
          <w:sz w:val="24"/>
          <w:szCs w:val="24"/>
        </w:rPr>
        <w:t xml:space="preserve">strzygnięcie konkursu nastąpi </w:t>
      </w:r>
      <w:r w:rsidR="004A7B26">
        <w:rPr>
          <w:rFonts w:ascii="Times New Roman" w:hAnsi="Times New Roman" w:cs="Times New Roman"/>
          <w:b/>
          <w:sz w:val="24"/>
          <w:szCs w:val="24"/>
        </w:rPr>
        <w:t>10</w:t>
      </w:r>
      <w:r w:rsidR="006C1AC4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4A7B2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64C5B" w:rsidRPr="003D38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64C5B" w:rsidRPr="003D388E">
        <w:rPr>
          <w:rFonts w:ascii="Times New Roman" w:hAnsi="Times New Roman" w:cs="Times New Roman"/>
          <w:sz w:val="24"/>
          <w:szCs w:val="24"/>
        </w:rPr>
        <w:t>.</w:t>
      </w:r>
    </w:p>
    <w:p w:rsidR="004A7B26" w:rsidRPr="003D388E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6D" w:rsidRPr="004A7B26" w:rsidRDefault="00360A2E" w:rsidP="003D388E">
      <w:pPr>
        <w:pStyle w:val="Akapitzlist"/>
        <w:numPr>
          <w:ilvl w:val="0"/>
          <w:numId w:val="3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C5B" w:rsidRPr="003D388E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</w:t>
      </w:r>
      <w:hyperlink r:id="rId7" w:history="1">
        <w:r w:rsidR="00687391" w:rsidRPr="003D388E">
          <w:rPr>
            <w:rStyle w:val="Hipercze"/>
            <w:rFonts w:ascii="Times New Roman" w:hAnsi="Times New Roman" w:cs="Times New Roman"/>
            <w:sz w:val="24"/>
            <w:szCs w:val="24"/>
          </w:rPr>
          <w:t>https://warszawa.ipn.gov.pl/</w:t>
        </w:r>
      </w:hyperlink>
    </w:p>
    <w:p w:rsidR="004A7B26" w:rsidRPr="003D388E" w:rsidRDefault="004A7B26" w:rsidP="004A7B26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F32FA" w:rsidRDefault="00E85CDE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Potwierdzeniem zakwalifikowania uczestnika do konkursu jest informacja zwrotna od organizatora.</w:t>
      </w:r>
    </w:p>
    <w:p w:rsidR="004A7B26" w:rsidRPr="003D388E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558" w:rsidRPr="004A7B26" w:rsidRDefault="000A1E3E" w:rsidP="003D38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T</w:t>
      </w:r>
      <w:r w:rsidR="00687391" w:rsidRPr="003D388E">
        <w:rPr>
          <w:rFonts w:ascii="Times New Roman" w:hAnsi="Times New Roman" w:cs="Times New Roman"/>
          <w:sz w:val="24"/>
          <w:szCs w:val="24"/>
        </w:rPr>
        <w:t xml:space="preserve">ermin nadsyłania prac upływa </w:t>
      </w:r>
      <w:r w:rsidR="004A7B26">
        <w:rPr>
          <w:rFonts w:ascii="Times New Roman" w:hAnsi="Times New Roman" w:cs="Times New Roman"/>
          <w:b/>
          <w:sz w:val="24"/>
          <w:szCs w:val="24"/>
        </w:rPr>
        <w:t>31 października</w:t>
      </w:r>
      <w:r w:rsidR="00687391" w:rsidRPr="003D3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26">
        <w:rPr>
          <w:rFonts w:ascii="Times New Roman" w:hAnsi="Times New Roman" w:cs="Times New Roman"/>
          <w:b/>
          <w:sz w:val="24"/>
          <w:szCs w:val="24"/>
        </w:rPr>
        <w:t>2020</w:t>
      </w:r>
      <w:r w:rsidRPr="003D38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D388E">
        <w:rPr>
          <w:rFonts w:ascii="Times New Roman" w:hAnsi="Times New Roman" w:cs="Times New Roman"/>
          <w:sz w:val="24"/>
          <w:szCs w:val="24"/>
        </w:rPr>
        <w:t>.</w:t>
      </w:r>
      <w:r w:rsidR="00396060" w:rsidRPr="003D388E">
        <w:rPr>
          <w:rFonts w:ascii="Times New Roman" w:hAnsi="Times New Roman" w:cs="Times New Roman"/>
          <w:sz w:val="24"/>
          <w:szCs w:val="24"/>
        </w:rPr>
        <w:t xml:space="preserve"> Prace należy </w:t>
      </w:r>
      <w:r w:rsidR="00503D54" w:rsidRPr="003D388E">
        <w:rPr>
          <w:rFonts w:ascii="Times New Roman" w:hAnsi="Times New Roman" w:cs="Times New Roman"/>
          <w:sz w:val="24"/>
          <w:szCs w:val="24"/>
        </w:rPr>
        <w:t>przesłać</w:t>
      </w:r>
      <w:r w:rsidR="00E73EDC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Pr="003D388E">
        <w:rPr>
          <w:rFonts w:ascii="Times New Roman" w:hAnsi="Times New Roman" w:cs="Times New Roman"/>
          <w:sz w:val="24"/>
          <w:szCs w:val="24"/>
        </w:rPr>
        <w:t>na adres</w:t>
      </w:r>
      <w:r w:rsidR="005461D7" w:rsidRPr="003D388E">
        <w:rPr>
          <w:rFonts w:ascii="Times New Roman" w:hAnsi="Times New Roman" w:cs="Times New Roman"/>
          <w:sz w:val="24"/>
          <w:szCs w:val="24"/>
        </w:rPr>
        <w:t>:</w:t>
      </w:r>
      <w:r w:rsidRPr="003D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A7B26" w:rsidRPr="005F4436">
          <w:rPr>
            <w:rStyle w:val="Hipercze"/>
            <w:rFonts w:ascii="Times New Roman" w:hAnsi="Times New Roman" w:cs="Times New Roman"/>
            <w:b/>
            <w:sz w:val="24"/>
            <w:szCs w:val="24"/>
          </w:rPr>
          <w:t>edyta.gula@ipn.gov.pl</w:t>
        </w:r>
      </w:hyperlink>
    </w:p>
    <w:p w:rsidR="004A7B26" w:rsidRPr="003D388E" w:rsidRDefault="004A7B26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558" w:rsidRPr="003D388E" w:rsidRDefault="00725558" w:rsidP="003D38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Nadesłanie pracy na konkurs jest równoznaczne z akceptacją jego regulaminu.</w:t>
      </w:r>
    </w:p>
    <w:p w:rsidR="003D388E" w:rsidRDefault="00E73ED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E73EDC" w:rsidRPr="003D388E" w:rsidRDefault="00E73EDC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E73EDC" w:rsidRPr="003D388E" w:rsidRDefault="00E73EDC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Komisja konkursowa jest powoływana przez Naczelnika Oddziałowego Biura Edukacji Narodowej w Warszawie.</w:t>
      </w:r>
    </w:p>
    <w:p w:rsidR="00E73EDC" w:rsidRPr="003D388E" w:rsidRDefault="00E73EDC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 skład Komisji wchodzą trzy osoby.</w:t>
      </w:r>
    </w:p>
    <w:p w:rsidR="002B34F9" w:rsidRPr="003D388E" w:rsidRDefault="00E73EDC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Zadaniem Komisji jest wyłonienie laureatów konkursu w drodze oceny prac uczestników.</w:t>
      </w:r>
    </w:p>
    <w:p w:rsidR="00503D54" w:rsidRPr="003D388E" w:rsidRDefault="00503D54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Prace zostaną ocenione w dwóch kategoriach wiekowych.</w:t>
      </w:r>
    </w:p>
    <w:p w:rsidR="00BF206D" w:rsidRPr="003D388E" w:rsidRDefault="00BF206D" w:rsidP="003D3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Decyzje Komisji konkursowej są ostateczne i nie przysługuje od nich odwołanie.</w:t>
      </w:r>
    </w:p>
    <w:p w:rsidR="003D388E" w:rsidRDefault="00BF206D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:rsidR="00396060" w:rsidRPr="003D388E" w:rsidRDefault="00BF206D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BF206D" w:rsidRPr="003D388E" w:rsidRDefault="00BF206D" w:rsidP="003D38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 konkursie przyznane zostaną nagrody, wyróżnienia i dyplomy.</w:t>
      </w:r>
    </w:p>
    <w:p w:rsidR="00BF206D" w:rsidRPr="004A7B26" w:rsidRDefault="00275B65" w:rsidP="003D38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Nagrodami w konkursie są</w:t>
      </w:r>
      <w:r w:rsidR="00BF206D" w:rsidRPr="003D388E">
        <w:rPr>
          <w:rFonts w:ascii="Times New Roman" w:hAnsi="Times New Roman" w:cs="Times New Roman"/>
          <w:sz w:val="24"/>
          <w:szCs w:val="24"/>
        </w:rPr>
        <w:t xml:space="preserve"> nagrody rzeczowe.</w:t>
      </w:r>
    </w:p>
    <w:p w:rsidR="004A7B26" w:rsidRPr="003D388E" w:rsidRDefault="004A7B26" w:rsidP="003D38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obecną sytuację epidemiczną </w:t>
      </w:r>
      <w:r w:rsidR="00277B11">
        <w:rPr>
          <w:rFonts w:ascii="Times New Roman" w:hAnsi="Times New Roman" w:cs="Times New Roman"/>
          <w:sz w:val="24"/>
          <w:szCs w:val="24"/>
        </w:rPr>
        <w:t>organizator konkursu zobowiązuje się dostosować</w:t>
      </w:r>
      <w:r>
        <w:rPr>
          <w:rFonts w:ascii="Times New Roman" w:hAnsi="Times New Roman" w:cs="Times New Roman"/>
          <w:sz w:val="24"/>
          <w:szCs w:val="24"/>
        </w:rPr>
        <w:t xml:space="preserve"> sposób rozdania nagród do obowiązujących przepisów i obostrzeń sanitarnych.</w:t>
      </w:r>
    </w:p>
    <w:p w:rsidR="00277B11" w:rsidRDefault="00277B11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11" w:rsidRDefault="00277B11" w:rsidP="00B23E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388E" w:rsidRDefault="000710C6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5. </w:t>
      </w:r>
    </w:p>
    <w:p w:rsidR="00396060" w:rsidRPr="003D388E" w:rsidRDefault="000710C6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514B72" w:rsidRPr="003D388E" w:rsidRDefault="00514B72" w:rsidP="003D38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zastrzegają sobie prawo publikowania i reprodukowania prac konkursowych bez wypłacania honorariów autorskich.</w:t>
      </w:r>
    </w:p>
    <w:p w:rsidR="00514B72" w:rsidRPr="003D388E" w:rsidRDefault="00514B72" w:rsidP="003D388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zastrzegają sobie prawo bezpłatnego prezentowania i publikacji prac konkursowych w celach promocyjnych w prasie, telewizji, na stronach inte</w:t>
      </w:r>
      <w:r w:rsidR="00527A36" w:rsidRPr="003D388E">
        <w:rPr>
          <w:rFonts w:ascii="Times New Roman" w:hAnsi="Times New Roman" w:cs="Times New Roman"/>
          <w:sz w:val="24"/>
          <w:szCs w:val="24"/>
        </w:rPr>
        <w:t>rnetowych oraz w drukowanych i</w:t>
      </w:r>
      <w:r w:rsidRPr="003D388E">
        <w:rPr>
          <w:rFonts w:ascii="Times New Roman" w:hAnsi="Times New Roman" w:cs="Times New Roman"/>
          <w:sz w:val="24"/>
          <w:szCs w:val="24"/>
        </w:rPr>
        <w:t xml:space="preserve"> informacyjno-promocyjnych wydawnictwach Instytutu Pamięci Narodowej.</w:t>
      </w:r>
    </w:p>
    <w:p w:rsidR="003D388E" w:rsidRDefault="00514B7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D388E" w:rsidRPr="003D388E">
        <w:rPr>
          <w:rFonts w:ascii="Times New Roman" w:hAnsi="Times New Roman" w:cs="Times New Roman"/>
          <w:b/>
          <w:sz w:val="24"/>
          <w:szCs w:val="24"/>
        </w:rPr>
        <w:t>6</w:t>
      </w:r>
      <w:r w:rsidRPr="003D38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4B72" w:rsidRPr="003D388E" w:rsidRDefault="00514B72" w:rsidP="003D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8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zastrzegają sobie prawo przerwania, zmiany lub przedłużenia Konkursu bez podania przyczyn.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Organizatorom przysługuje prawo unieważnienia Konkursu bez podawania przyczyny oraz prawo do niewyłaniania zwycięzcy.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Organizatorzy zastrzegają sobie prawo do zmian w regulaminie. </w:t>
      </w:r>
    </w:p>
    <w:p w:rsidR="006F19B5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Organizatorzy nie są zobowiązani do zwrotu kosztów wynikających</w:t>
      </w:r>
    </w:p>
    <w:p w:rsidR="003905A1" w:rsidRPr="003D388E" w:rsidRDefault="003905A1" w:rsidP="003D38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z uczestniczenia w konkursie. </w:t>
      </w:r>
    </w:p>
    <w:p w:rsidR="006F19B5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Osoby, które nie spełnią któregokolwiek z wymogów określonych </w:t>
      </w:r>
    </w:p>
    <w:p w:rsidR="003905A1" w:rsidRPr="003D388E" w:rsidRDefault="003905A1" w:rsidP="003D38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 niniejszym Regulaminie lub podadzą nieprawdziwe informacje zostaną wyłączone z Konkursu.</w:t>
      </w:r>
    </w:p>
    <w:p w:rsidR="003905A1" w:rsidRPr="003D388E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Sytuacje</w:t>
      </w:r>
      <w:r w:rsidR="00BF32FA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Pr="003D388E">
        <w:rPr>
          <w:rFonts w:ascii="Times New Roman" w:hAnsi="Times New Roman" w:cs="Times New Roman"/>
          <w:sz w:val="24"/>
          <w:szCs w:val="24"/>
        </w:rPr>
        <w:t>nieobjęte niniejszym regulaminem rozstrzyga organizator.</w:t>
      </w:r>
    </w:p>
    <w:p w:rsidR="004A7B26" w:rsidRDefault="003905A1" w:rsidP="003D38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We wszelkich sprawach związanych z Ko</w:t>
      </w:r>
      <w:r w:rsidR="004A7B26">
        <w:rPr>
          <w:rFonts w:ascii="Times New Roman" w:hAnsi="Times New Roman" w:cs="Times New Roman"/>
          <w:sz w:val="24"/>
          <w:szCs w:val="24"/>
        </w:rPr>
        <w:t>nkursem można kontaktować się z</w:t>
      </w:r>
      <w:r w:rsidRPr="003D388E">
        <w:rPr>
          <w:rFonts w:ascii="Times New Roman" w:hAnsi="Times New Roman" w:cs="Times New Roman"/>
          <w:sz w:val="24"/>
          <w:szCs w:val="24"/>
        </w:rPr>
        <w:t>:</w:t>
      </w:r>
    </w:p>
    <w:p w:rsidR="002B34F9" w:rsidRPr="003D388E" w:rsidRDefault="003905A1" w:rsidP="004A7B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Pr="003F36C1">
        <w:rPr>
          <w:rFonts w:ascii="Times New Roman" w:hAnsi="Times New Roman" w:cs="Times New Roman"/>
          <w:b/>
          <w:sz w:val="24"/>
          <w:szCs w:val="24"/>
        </w:rPr>
        <w:t>Edyta Gula,</w:t>
      </w:r>
      <w:r w:rsidRPr="003D388E">
        <w:rPr>
          <w:rFonts w:ascii="Times New Roman" w:hAnsi="Times New Roman" w:cs="Times New Roman"/>
          <w:sz w:val="24"/>
          <w:szCs w:val="24"/>
        </w:rPr>
        <w:t xml:space="preserve"> OBEN</w:t>
      </w:r>
      <w:r w:rsidR="00BF32FA" w:rsidRPr="003D388E">
        <w:rPr>
          <w:rFonts w:ascii="Times New Roman" w:hAnsi="Times New Roman" w:cs="Times New Roman"/>
          <w:sz w:val="24"/>
          <w:szCs w:val="24"/>
        </w:rPr>
        <w:t xml:space="preserve"> W</w:t>
      </w:r>
      <w:r w:rsidR="00FF2E07" w:rsidRPr="003D388E">
        <w:rPr>
          <w:rFonts w:ascii="Times New Roman" w:hAnsi="Times New Roman" w:cs="Times New Roman"/>
          <w:sz w:val="24"/>
          <w:szCs w:val="24"/>
        </w:rPr>
        <w:t xml:space="preserve">arszawa, </w:t>
      </w:r>
      <w:hyperlink r:id="rId9" w:history="1">
        <w:r w:rsidR="00FF2E07" w:rsidRPr="003D388E">
          <w:rPr>
            <w:rStyle w:val="Hipercze"/>
            <w:rFonts w:ascii="Times New Roman" w:hAnsi="Times New Roman" w:cs="Times New Roman"/>
            <w:sz w:val="24"/>
            <w:szCs w:val="24"/>
          </w:rPr>
          <w:t>edyta.gula@ipn.gov.pl</w:t>
        </w:r>
      </w:hyperlink>
      <w:r w:rsidR="00FF2E07" w:rsidRPr="003D388E">
        <w:rPr>
          <w:rFonts w:ascii="Times New Roman" w:hAnsi="Times New Roman" w:cs="Times New Roman"/>
          <w:sz w:val="24"/>
          <w:szCs w:val="24"/>
        </w:rPr>
        <w:t>,</w:t>
      </w:r>
      <w:r w:rsidR="00656AD0" w:rsidRP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66781C" w:rsidRPr="003F36C1">
        <w:rPr>
          <w:rFonts w:ascii="Times New Roman" w:hAnsi="Times New Roman" w:cs="Times New Roman"/>
          <w:b/>
          <w:sz w:val="24"/>
          <w:szCs w:val="24"/>
        </w:rPr>
        <w:t>tel. 22 860 70 47</w:t>
      </w:r>
      <w:r w:rsidR="006C1AC4">
        <w:rPr>
          <w:rFonts w:ascii="Times New Roman" w:hAnsi="Times New Roman" w:cs="Times New Roman"/>
          <w:sz w:val="24"/>
          <w:szCs w:val="24"/>
        </w:rPr>
        <w:t>.</w:t>
      </w:r>
    </w:p>
    <w:sectPr w:rsidR="002B34F9" w:rsidRPr="003D38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D9" w:rsidRDefault="005247D9" w:rsidP="00F82EE2">
      <w:pPr>
        <w:spacing w:after="0" w:line="240" w:lineRule="auto"/>
      </w:pPr>
      <w:r>
        <w:separator/>
      </w:r>
    </w:p>
  </w:endnote>
  <w:endnote w:type="continuationSeparator" w:id="0">
    <w:p w:rsidR="005247D9" w:rsidRDefault="005247D9" w:rsidP="00F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127107"/>
      <w:docPartObj>
        <w:docPartGallery w:val="Page Numbers (Bottom of Page)"/>
        <w:docPartUnique/>
      </w:docPartObj>
    </w:sdtPr>
    <w:sdtEndPr/>
    <w:sdtContent>
      <w:p w:rsidR="00F82EE2" w:rsidRDefault="00F82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F3">
          <w:rPr>
            <w:noProof/>
          </w:rPr>
          <w:t>4</w:t>
        </w:r>
        <w:r>
          <w:fldChar w:fldCharType="end"/>
        </w:r>
      </w:p>
    </w:sdtContent>
  </w:sdt>
  <w:p w:rsidR="00F82EE2" w:rsidRDefault="00F8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D9" w:rsidRDefault="005247D9" w:rsidP="00F82EE2">
      <w:pPr>
        <w:spacing w:after="0" w:line="240" w:lineRule="auto"/>
      </w:pPr>
      <w:r>
        <w:separator/>
      </w:r>
    </w:p>
  </w:footnote>
  <w:footnote w:type="continuationSeparator" w:id="0">
    <w:p w:rsidR="005247D9" w:rsidRDefault="005247D9" w:rsidP="00F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2CC"/>
    <w:multiLevelType w:val="hybridMultilevel"/>
    <w:tmpl w:val="C0D6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2F77"/>
    <w:multiLevelType w:val="hybridMultilevel"/>
    <w:tmpl w:val="B3EABB0C"/>
    <w:lvl w:ilvl="0" w:tplc="6F347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03C"/>
    <w:multiLevelType w:val="hybridMultilevel"/>
    <w:tmpl w:val="90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1735"/>
    <w:multiLevelType w:val="hybridMultilevel"/>
    <w:tmpl w:val="18C21B60"/>
    <w:lvl w:ilvl="0" w:tplc="7D3E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9BC"/>
    <w:multiLevelType w:val="hybridMultilevel"/>
    <w:tmpl w:val="245C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FD9"/>
    <w:multiLevelType w:val="hybridMultilevel"/>
    <w:tmpl w:val="021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A55"/>
    <w:multiLevelType w:val="hybridMultilevel"/>
    <w:tmpl w:val="42263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36F35"/>
    <w:multiLevelType w:val="hybridMultilevel"/>
    <w:tmpl w:val="3D740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7F4C0D"/>
    <w:multiLevelType w:val="hybridMultilevel"/>
    <w:tmpl w:val="A83E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25564"/>
    <w:multiLevelType w:val="hybridMultilevel"/>
    <w:tmpl w:val="6F908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E65D5"/>
    <w:multiLevelType w:val="hybridMultilevel"/>
    <w:tmpl w:val="0CA0A284"/>
    <w:lvl w:ilvl="0" w:tplc="37AA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1B2E"/>
    <w:multiLevelType w:val="hybridMultilevel"/>
    <w:tmpl w:val="E626F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786EAC"/>
    <w:multiLevelType w:val="hybridMultilevel"/>
    <w:tmpl w:val="FE86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E35A2"/>
    <w:multiLevelType w:val="hybridMultilevel"/>
    <w:tmpl w:val="56C07D42"/>
    <w:lvl w:ilvl="0" w:tplc="86062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32936"/>
    <w:multiLevelType w:val="hybridMultilevel"/>
    <w:tmpl w:val="01CEAB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C58"/>
    <w:multiLevelType w:val="multilevel"/>
    <w:tmpl w:val="1F7E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D0808"/>
    <w:multiLevelType w:val="hybridMultilevel"/>
    <w:tmpl w:val="AEF44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2F362B"/>
    <w:multiLevelType w:val="hybridMultilevel"/>
    <w:tmpl w:val="A53E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17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A"/>
    <w:rsid w:val="00026D58"/>
    <w:rsid w:val="00033864"/>
    <w:rsid w:val="000555B6"/>
    <w:rsid w:val="000710C6"/>
    <w:rsid w:val="00076A0A"/>
    <w:rsid w:val="000958F6"/>
    <w:rsid w:val="000A1E3E"/>
    <w:rsid w:val="000A52A1"/>
    <w:rsid w:val="000C0527"/>
    <w:rsid w:val="000C58A2"/>
    <w:rsid w:val="000D6F1A"/>
    <w:rsid w:val="000E5B8F"/>
    <w:rsid w:val="00114FBA"/>
    <w:rsid w:val="00117448"/>
    <w:rsid w:val="001540E8"/>
    <w:rsid w:val="00164C5B"/>
    <w:rsid w:val="00185B11"/>
    <w:rsid w:val="001C3089"/>
    <w:rsid w:val="001D676B"/>
    <w:rsid w:val="001F0A83"/>
    <w:rsid w:val="002335FE"/>
    <w:rsid w:val="00252DFA"/>
    <w:rsid w:val="00275B65"/>
    <w:rsid w:val="00277B11"/>
    <w:rsid w:val="00293CF3"/>
    <w:rsid w:val="002B34F9"/>
    <w:rsid w:val="002C2392"/>
    <w:rsid w:val="002C3F6F"/>
    <w:rsid w:val="002F75AC"/>
    <w:rsid w:val="00340D60"/>
    <w:rsid w:val="00345A0D"/>
    <w:rsid w:val="00360A2E"/>
    <w:rsid w:val="00381F6A"/>
    <w:rsid w:val="003905A1"/>
    <w:rsid w:val="00396060"/>
    <w:rsid w:val="003A70E4"/>
    <w:rsid w:val="003C45C1"/>
    <w:rsid w:val="003D388E"/>
    <w:rsid w:val="003E2087"/>
    <w:rsid w:val="003E28D6"/>
    <w:rsid w:val="003F36C1"/>
    <w:rsid w:val="0042321E"/>
    <w:rsid w:val="00432FB6"/>
    <w:rsid w:val="0044169A"/>
    <w:rsid w:val="00442532"/>
    <w:rsid w:val="0045349A"/>
    <w:rsid w:val="0045480A"/>
    <w:rsid w:val="00463897"/>
    <w:rsid w:val="004A0EF7"/>
    <w:rsid w:val="004A7B26"/>
    <w:rsid w:val="004B68C6"/>
    <w:rsid w:val="004D1AFF"/>
    <w:rsid w:val="004E2644"/>
    <w:rsid w:val="004E41FA"/>
    <w:rsid w:val="004F1E2A"/>
    <w:rsid w:val="004F683E"/>
    <w:rsid w:val="00503D54"/>
    <w:rsid w:val="00514B72"/>
    <w:rsid w:val="005247D9"/>
    <w:rsid w:val="00527A36"/>
    <w:rsid w:val="00540049"/>
    <w:rsid w:val="005461D7"/>
    <w:rsid w:val="005D77F2"/>
    <w:rsid w:val="00641AD1"/>
    <w:rsid w:val="00656AD0"/>
    <w:rsid w:val="00662567"/>
    <w:rsid w:val="0066781C"/>
    <w:rsid w:val="00672C7B"/>
    <w:rsid w:val="00687391"/>
    <w:rsid w:val="006A37D2"/>
    <w:rsid w:val="006C1AC4"/>
    <w:rsid w:val="006C3BC9"/>
    <w:rsid w:val="006D0598"/>
    <w:rsid w:val="006E0DC7"/>
    <w:rsid w:val="006F19B5"/>
    <w:rsid w:val="006F6985"/>
    <w:rsid w:val="007230FA"/>
    <w:rsid w:val="00723459"/>
    <w:rsid w:val="00725558"/>
    <w:rsid w:val="00751D32"/>
    <w:rsid w:val="00786353"/>
    <w:rsid w:val="007D1827"/>
    <w:rsid w:val="00814510"/>
    <w:rsid w:val="00836517"/>
    <w:rsid w:val="00841FE4"/>
    <w:rsid w:val="00842432"/>
    <w:rsid w:val="008B2C72"/>
    <w:rsid w:val="008C6A4B"/>
    <w:rsid w:val="008F4330"/>
    <w:rsid w:val="00933706"/>
    <w:rsid w:val="00995228"/>
    <w:rsid w:val="00A06C0D"/>
    <w:rsid w:val="00A125F9"/>
    <w:rsid w:val="00A43D42"/>
    <w:rsid w:val="00A5392B"/>
    <w:rsid w:val="00A544FF"/>
    <w:rsid w:val="00B22C6F"/>
    <w:rsid w:val="00B23EEC"/>
    <w:rsid w:val="00B4192C"/>
    <w:rsid w:val="00B86E65"/>
    <w:rsid w:val="00BA3310"/>
    <w:rsid w:val="00BB371E"/>
    <w:rsid w:val="00BD0ED1"/>
    <w:rsid w:val="00BD454F"/>
    <w:rsid w:val="00BE6488"/>
    <w:rsid w:val="00BF060B"/>
    <w:rsid w:val="00BF206D"/>
    <w:rsid w:val="00BF32FA"/>
    <w:rsid w:val="00C10EF8"/>
    <w:rsid w:val="00C17DD7"/>
    <w:rsid w:val="00C3034D"/>
    <w:rsid w:val="00C36E8A"/>
    <w:rsid w:val="00C45AED"/>
    <w:rsid w:val="00C61678"/>
    <w:rsid w:val="00CA3073"/>
    <w:rsid w:val="00CA6810"/>
    <w:rsid w:val="00CC136B"/>
    <w:rsid w:val="00D62A04"/>
    <w:rsid w:val="00D93576"/>
    <w:rsid w:val="00D975EF"/>
    <w:rsid w:val="00DA0E91"/>
    <w:rsid w:val="00DB11F8"/>
    <w:rsid w:val="00E01036"/>
    <w:rsid w:val="00E04512"/>
    <w:rsid w:val="00E34A5F"/>
    <w:rsid w:val="00E52E42"/>
    <w:rsid w:val="00E62F1E"/>
    <w:rsid w:val="00E663C2"/>
    <w:rsid w:val="00E73EDC"/>
    <w:rsid w:val="00E85CDE"/>
    <w:rsid w:val="00EC5631"/>
    <w:rsid w:val="00ED4109"/>
    <w:rsid w:val="00F118FA"/>
    <w:rsid w:val="00F14662"/>
    <w:rsid w:val="00F177C7"/>
    <w:rsid w:val="00F21F67"/>
    <w:rsid w:val="00F50B6B"/>
    <w:rsid w:val="00F71500"/>
    <w:rsid w:val="00F71CB1"/>
    <w:rsid w:val="00F82EE2"/>
    <w:rsid w:val="00FC1379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069A-D609-4F6C-8B47-532ED0B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6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E2"/>
  </w:style>
  <w:style w:type="paragraph" w:styleId="Stopka">
    <w:name w:val="footer"/>
    <w:basedOn w:val="Normalny"/>
    <w:link w:val="Stopka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E2"/>
  </w:style>
  <w:style w:type="table" w:styleId="Tabela-Siatka">
    <w:name w:val="Table Grid"/>
    <w:basedOn w:val="Standardowy"/>
    <w:uiPriority w:val="39"/>
    <w:rsid w:val="00D9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gula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ipn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yta.gul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Gula</dc:creator>
  <cp:keywords/>
  <dc:description/>
  <cp:lastModifiedBy>Iwona Spałek</cp:lastModifiedBy>
  <cp:revision>9</cp:revision>
  <cp:lastPrinted>2018-08-23T10:04:00Z</cp:lastPrinted>
  <dcterms:created xsi:type="dcterms:W3CDTF">2020-09-07T10:10:00Z</dcterms:created>
  <dcterms:modified xsi:type="dcterms:W3CDTF">2020-09-08T10:55:00Z</dcterms:modified>
</cp:coreProperties>
</file>